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1AA4C" w14:textId="77777777" w:rsidR="00435B4E" w:rsidRDefault="00435B4E" w:rsidP="00435B4E">
      <w:pPr>
        <w:shd w:val="clear" w:color="auto" w:fill="FFFFFF"/>
        <w:jc w:val="center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</w:rPr>
      </w:pPr>
      <w:r>
        <w:rPr>
          <w:rFonts w:ascii="Open Sans" w:eastAsia="Times New Roman" w:hAnsi="Open Sans" w:cs="Times New Roman"/>
          <w:noProof/>
          <w:color w:val="111111"/>
          <w:sz w:val="23"/>
          <w:szCs w:val="23"/>
        </w:rPr>
        <w:drawing>
          <wp:inline distT="0" distB="0" distL="0" distR="0" wp14:anchorId="5C862B3B" wp14:editId="39FD3836">
            <wp:extent cx="3200400" cy="1280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653" cy="128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0FEE0" w14:textId="77777777" w:rsidR="00435B4E" w:rsidRPr="00435B4E" w:rsidRDefault="00435B4E" w:rsidP="00435B4E">
      <w:pPr>
        <w:shd w:val="clear" w:color="auto" w:fill="FFFFFF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</w:rPr>
      </w:pPr>
      <w:r w:rsidRPr="00435B4E">
        <w:rPr>
          <w:rFonts w:ascii="Open Sans" w:eastAsia="Times New Roman" w:hAnsi="Open Sans" w:cs="Times New Roman"/>
          <w:color w:val="111111"/>
          <w:sz w:val="23"/>
          <w:szCs w:val="23"/>
        </w:rPr>
        <w:t>FOR IMMEDIATE RELEASE</w:t>
      </w:r>
    </w:p>
    <w:p w14:paraId="2C9EAF91" w14:textId="77777777" w:rsidR="00435B4E" w:rsidRPr="00435B4E" w:rsidRDefault="00435B4E" w:rsidP="00435B4E">
      <w:pPr>
        <w:shd w:val="clear" w:color="auto" w:fill="FFFFFF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</w:rPr>
      </w:pPr>
    </w:p>
    <w:p w14:paraId="5EC21F7F" w14:textId="3CD282FD" w:rsidR="00435B4E" w:rsidRPr="00435B4E" w:rsidRDefault="00435B4E" w:rsidP="00435B4E">
      <w:pPr>
        <w:shd w:val="clear" w:color="auto" w:fill="FFFFFF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</w:rPr>
      </w:pPr>
      <w:r w:rsidRPr="00435B4E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Contact: </w:t>
      </w:r>
      <w:r>
        <w:rPr>
          <w:rFonts w:ascii="Open Sans" w:eastAsia="Times New Roman" w:hAnsi="Open Sans" w:cs="Times New Roman"/>
          <w:color w:val="111111"/>
          <w:sz w:val="23"/>
          <w:szCs w:val="23"/>
        </w:rPr>
        <w:t>Dan Greenlee, Executive VP</w:t>
      </w:r>
    </w:p>
    <w:p w14:paraId="583F3276" w14:textId="4B69297C" w:rsidR="00435B4E" w:rsidRPr="00435B4E" w:rsidRDefault="00435B4E" w:rsidP="00435B4E">
      <w:pPr>
        <w:shd w:val="clear" w:color="auto" w:fill="FFFFFF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</w:rPr>
      </w:pPr>
      <w:r w:rsidRPr="00435B4E">
        <w:rPr>
          <w:rFonts w:ascii="Open Sans" w:eastAsia="Times New Roman" w:hAnsi="Open Sans" w:cs="Times New Roman"/>
          <w:color w:val="111111"/>
          <w:sz w:val="23"/>
          <w:szCs w:val="23"/>
        </w:rPr>
        <w:tab/>
        <w:t xml:space="preserve">   Phone Number</w:t>
      </w:r>
      <w:r>
        <w:rPr>
          <w:rFonts w:ascii="Open Sans" w:eastAsia="Times New Roman" w:hAnsi="Open Sans" w:cs="Times New Roman"/>
          <w:color w:val="111111"/>
          <w:sz w:val="23"/>
          <w:szCs w:val="23"/>
        </w:rPr>
        <w:t xml:space="preserve">:  </w:t>
      </w:r>
      <w:r w:rsidR="00753D79">
        <w:rPr>
          <w:rFonts w:ascii="Open Sans" w:eastAsia="Times New Roman" w:hAnsi="Open Sans" w:cs="Times New Roman"/>
          <w:color w:val="111111"/>
          <w:sz w:val="23"/>
          <w:szCs w:val="23"/>
        </w:rPr>
        <w:t>1-800-474-0202</w:t>
      </w:r>
    </w:p>
    <w:p w14:paraId="5F5E3EC5" w14:textId="3B757437" w:rsidR="000D633A" w:rsidRPr="000D633A" w:rsidRDefault="00435B4E" w:rsidP="00435B4E">
      <w:pPr>
        <w:shd w:val="clear" w:color="auto" w:fill="FFFFFF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</w:rPr>
      </w:pPr>
      <w:r w:rsidRPr="00435B4E">
        <w:rPr>
          <w:rFonts w:ascii="Open Sans" w:eastAsia="Times New Roman" w:hAnsi="Open Sans" w:cs="Times New Roman"/>
          <w:color w:val="111111"/>
          <w:sz w:val="23"/>
          <w:szCs w:val="23"/>
        </w:rPr>
        <w:tab/>
        <w:t xml:space="preserve">   Email Address</w:t>
      </w:r>
      <w:r>
        <w:rPr>
          <w:rFonts w:ascii="Open Sans" w:eastAsia="Times New Roman" w:hAnsi="Open Sans" w:cs="Times New Roman"/>
          <w:color w:val="111111"/>
          <w:sz w:val="23"/>
          <w:szCs w:val="23"/>
        </w:rPr>
        <w:t>: dgreenlee@sharedhealthservices.com</w:t>
      </w:r>
      <w:r w:rsidR="000D633A" w:rsidRPr="000D633A">
        <w:rPr>
          <w:rFonts w:ascii="Open Sans" w:eastAsia="Times New Roman" w:hAnsi="Open Sans" w:cs="Times New Roman"/>
          <w:color w:val="111111"/>
          <w:sz w:val="23"/>
          <w:szCs w:val="23"/>
        </w:rPr>
        <w:br/>
      </w:r>
    </w:p>
    <w:p w14:paraId="491D2873" w14:textId="4E0AE02E" w:rsidR="00F80A30" w:rsidRDefault="005433DC" w:rsidP="004642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111111"/>
          <w:sz w:val="23"/>
          <w:szCs w:val="23"/>
        </w:rPr>
      </w:pPr>
      <w:r>
        <w:rPr>
          <w:rStyle w:val="Strong"/>
          <w:rFonts w:ascii="Open Sans" w:hAnsi="Open Sans"/>
          <w:color w:val="111111"/>
          <w:sz w:val="23"/>
          <w:szCs w:val="23"/>
          <w:bdr w:val="none" w:sz="0" w:space="0" w:color="auto" w:frame="1"/>
        </w:rPr>
        <w:t>John</w:t>
      </w:r>
      <w:r w:rsidR="0046421C">
        <w:rPr>
          <w:rStyle w:val="Strong"/>
          <w:rFonts w:ascii="Open Sans" w:hAnsi="Open Sans"/>
          <w:color w:val="111111"/>
          <w:sz w:val="23"/>
          <w:szCs w:val="23"/>
          <w:bdr w:val="none" w:sz="0" w:space="0" w:color="auto" w:frame="1"/>
        </w:rPr>
        <w:t>son</w:t>
      </w:r>
      <w:r>
        <w:rPr>
          <w:rStyle w:val="Strong"/>
          <w:rFonts w:ascii="Open Sans" w:hAnsi="Open Sans"/>
          <w:color w:val="111111"/>
          <w:sz w:val="23"/>
          <w:szCs w:val="23"/>
          <w:bdr w:val="none" w:sz="0" w:space="0" w:color="auto" w:frame="1"/>
        </w:rPr>
        <w:t xml:space="preserve"> City</w:t>
      </w:r>
      <w:r w:rsidR="000D633A">
        <w:rPr>
          <w:rStyle w:val="Strong"/>
          <w:rFonts w:ascii="Open Sans" w:hAnsi="Open Sans"/>
          <w:color w:val="111111"/>
          <w:sz w:val="23"/>
          <w:szCs w:val="23"/>
          <w:bdr w:val="none" w:sz="0" w:space="0" w:color="auto" w:frame="1"/>
        </w:rPr>
        <w:t xml:space="preserve">, </w:t>
      </w:r>
      <w:r>
        <w:rPr>
          <w:rStyle w:val="Strong"/>
          <w:rFonts w:ascii="Open Sans" w:hAnsi="Open Sans"/>
          <w:color w:val="111111"/>
          <w:sz w:val="23"/>
          <w:szCs w:val="23"/>
          <w:bdr w:val="none" w:sz="0" w:space="0" w:color="auto" w:frame="1"/>
        </w:rPr>
        <w:t>TN</w:t>
      </w:r>
      <w:r w:rsidR="000D633A">
        <w:rPr>
          <w:rStyle w:val="Strong"/>
          <w:rFonts w:ascii="Open Sans" w:hAnsi="Open Sans"/>
          <w:color w:val="111111"/>
          <w:sz w:val="23"/>
          <w:szCs w:val="23"/>
          <w:bdr w:val="none" w:sz="0" w:space="0" w:color="auto" w:frame="1"/>
        </w:rPr>
        <w:t xml:space="preserve"> – </w:t>
      </w:r>
      <w:r>
        <w:rPr>
          <w:rStyle w:val="Strong"/>
          <w:rFonts w:ascii="Open Sans" w:hAnsi="Open Sans"/>
          <w:color w:val="111111"/>
          <w:sz w:val="23"/>
          <w:szCs w:val="23"/>
          <w:bdr w:val="none" w:sz="0" w:space="0" w:color="auto" w:frame="1"/>
        </w:rPr>
        <w:t>September 1, 2020</w:t>
      </w:r>
      <w:r w:rsidR="000D633A">
        <w:rPr>
          <w:rStyle w:val="Strong"/>
          <w:rFonts w:ascii="Open Sans" w:hAnsi="Open Sans"/>
          <w:color w:val="111111"/>
          <w:sz w:val="23"/>
          <w:szCs w:val="23"/>
          <w:bdr w:val="none" w:sz="0" w:space="0" w:color="auto" w:frame="1"/>
        </w:rPr>
        <w:t xml:space="preserve"> – </w:t>
      </w:r>
      <w:r w:rsidRPr="005433DC">
        <w:rPr>
          <w:rStyle w:val="Strong"/>
          <w:rFonts w:ascii="Open Sans" w:hAnsi="Open Sans"/>
          <w:b w:val="0"/>
          <w:bCs w:val="0"/>
          <w:color w:val="111111"/>
          <w:sz w:val="23"/>
          <w:szCs w:val="23"/>
          <w:bdr w:val="none" w:sz="0" w:space="0" w:color="auto" w:frame="1"/>
        </w:rPr>
        <w:t xml:space="preserve">Shared Health Services, </w:t>
      </w:r>
      <w:r>
        <w:rPr>
          <w:rStyle w:val="Strong"/>
          <w:rFonts w:ascii="Open Sans" w:hAnsi="Open Sans"/>
          <w:b w:val="0"/>
          <w:bCs w:val="0"/>
          <w:color w:val="111111"/>
          <w:sz w:val="23"/>
          <w:szCs w:val="23"/>
          <w:bdr w:val="none" w:sz="0" w:space="0" w:color="auto" w:frame="1"/>
        </w:rPr>
        <w:t>a premier wound care management company</w:t>
      </w:r>
      <w:r w:rsidR="006756AA">
        <w:rPr>
          <w:rStyle w:val="Strong"/>
          <w:rFonts w:ascii="Open Sans" w:hAnsi="Open Sans"/>
          <w:b w:val="0"/>
          <w:bCs w:val="0"/>
          <w:color w:val="111111"/>
          <w:sz w:val="23"/>
          <w:szCs w:val="23"/>
          <w:bdr w:val="none" w:sz="0" w:space="0" w:color="auto" w:frame="1"/>
        </w:rPr>
        <w:t>,</w:t>
      </w:r>
      <w:r>
        <w:rPr>
          <w:rStyle w:val="Strong"/>
          <w:rFonts w:ascii="Open Sans" w:hAnsi="Open Sans"/>
          <w:color w:val="111111"/>
          <w:sz w:val="23"/>
          <w:szCs w:val="23"/>
          <w:bdr w:val="none" w:sz="0" w:space="0" w:color="auto" w:frame="1"/>
        </w:rPr>
        <w:t xml:space="preserve"> </w:t>
      </w:r>
      <w:r w:rsidR="006756AA" w:rsidRPr="006756AA">
        <w:rPr>
          <w:rStyle w:val="Strong"/>
          <w:rFonts w:ascii="Open Sans" w:hAnsi="Open Sans"/>
          <w:b w:val="0"/>
          <w:bCs w:val="0"/>
          <w:color w:val="111111"/>
          <w:sz w:val="23"/>
          <w:szCs w:val="23"/>
          <w:bdr w:val="none" w:sz="0" w:space="0" w:color="auto" w:frame="1"/>
        </w:rPr>
        <w:t>with a long history in the outpatient wound care industry</w:t>
      </w:r>
      <w:r w:rsidR="006756AA">
        <w:rPr>
          <w:rStyle w:val="Strong"/>
          <w:rFonts w:ascii="Open Sans" w:hAnsi="Open Sans"/>
          <w:b w:val="0"/>
          <w:bCs w:val="0"/>
          <w:color w:val="111111"/>
          <w:sz w:val="23"/>
          <w:szCs w:val="23"/>
          <w:bdr w:val="none" w:sz="0" w:space="0" w:color="auto" w:frame="1"/>
        </w:rPr>
        <w:t>,</w:t>
      </w:r>
      <w:r w:rsidR="006756AA">
        <w:rPr>
          <w:rStyle w:val="Strong"/>
          <w:rFonts w:ascii="Open Sans" w:hAnsi="Open Sans"/>
          <w:color w:val="111111"/>
          <w:sz w:val="23"/>
          <w:szCs w:val="23"/>
          <w:bdr w:val="none" w:sz="0" w:space="0" w:color="auto" w:frame="1"/>
        </w:rPr>
        <w:t xml:space="preserve"> </w:t>
      </w:r>
      <w:r w:rsidR="000D633A">
        <w:rPr>
          <w:rFonts w:ascii="Open Sans" w:hAnsi="Open Sans"/>
          <w:color w:val="111111"/>
          <w:sz w:val="23"/>
          <w:szCs w:val="23"/>
        </w:rPr>
        <w:t xml:space="preserve">announced the launch of its new corporate brand identity, redesigned logo, and website. These changes come at a time when the company is evolving its service offerings </w:t>
      </w:r>
      <w:r>
        <w:rPr>
          <w:rFonts w:ascii="Open Sans" w:hAnsi="Open Sans"/>
          <w:color w:val="111111"/>
          <w:sz w:val="23"/>
          <w:szCs w:val="23"/>
        </w:rPr>
        <w:t>to align with the rapidly changing healthcare landscape</w:t>
      </w:r>
      <w:r w:rsidR="000D633A">
        <w:rPr>
          <w:rFonts w:ascii="Open Sans" w:hAnsi="Open Sans"/>
          <w:color w:val="111111"/>
          <w:sz w:val="23"/>
          <w:szCs w:val="23"/>
        </w:rPr>
        <w:t>.</w:t>
      </w:r>
      <w:r>
        <w:rPr>
          <w:rFonts w:ascii="Open Sans" w:hAnsi="Open Sans"/>
          <w:color w:val="111111"/>
          <w:sz w:val="23"/>
          <w:szCs w:val="23"/>
        </w:rPr>
        <w:t xml:space="preserve"> </w:t>
      </w:r>
      <w:r w:rsidR="000D633A">
        <w:rPr>
          <w:rFonts w:ascii="Open Sans" w:hAnsi="Open Sans"/>
          <w:color w:val="111111"/>
          <w:sz w:val="23"/>
          <w:szCs w:val="23"/>
        </w:rPr>
        <w:t xml:space="preserve">“In the last year, </w:t>
      </w:r>
      <w:r>
        <w:rPr>
          <w:rFonts w:ascii="Open Sans" w:hAnsi="Open Sans"/>
          <w:color w:val="111111"/>
          <w:sz w:val="23"/>
          <w:szCs w:val="23"/>
        </w:rPr>
        <w:t xml:space="preserve">Shared Health Services </w:t>
      </w:r>
      <w:r w:rsidR="000D633A">
        <w:rPr>
          <w:rFonts w:ascii="Open Sans" w:hAnsi="Open Sans"/>
          <w:color w:val="111111"/>
          <w:sz w:val="23"/>
          <w:szCs w:val="23"/>
        </w:rPr>
        <w:t>has successfully diversified and scaled its s</w:t>
      </w:r>
      <w:r w:rsidR="00F80A30">
        <w:rPr>
          <w:rFonts w:ascii="Open Sans" w:hAnsi="Open Sans"/>
          <w:color w:val="111111"/>
          <w:sz w:val="23"/>
          <w:szCs w:val="23"/>
        </w:rPr>
        <w:t>upport</w:t>
      </w:r>
      <w:r w:rsidR="006756AA">
        <w:rPr>
          <w:rFonts w:ascii="Open Sans" w:hAnsi="Open Sans"/>
          <w:color w:val="111111"/>
          <w:sz w:val="23"/>
          <w:szCs w:val="23"/>
        </w:rPr>
        <w:t xml:space="preserve"> focused</w:t>
      </w:r>
      <w:r w:rsidR="00F80A30">
        <w:rPr>
          <w:rFonts w:ascii="Open Sans" w:hAnsi="Open Sans"/>
          <w:color w:val="111111"/>
          <w:sz w:val="23"/>
          <w:szCs w:val="23"/>
        </w:rPr>
        <w:t xml:space="preserve"> </w:t>
      </w:r>
      <w:r w:rsidR="0046421C">
        <w:rPr>
          <w:rFonts w:ascii="Open Sans" w:hAnsi="Open Sans"/>
          <w:color w:val="111111"/>
          <w:sz w:val="23"/>
          <w:szCs w:val="23"/>
        </w:rPr>
        <w:t xml:space="preserve">wound care related </w:t>
      </w:r>
      <w:r w:rsidR="00F80A30">
        <w:rPr>
          <w:rFonts w:ascii="Open Sans" w:hAnsi="Open Sans"/>
          <w:color w:val="111111"/>
          <w:sz w:val="23"/>
          <w:szCs w:val="23"/>
        </w:rPr>
        <w:t>offerings,</w:t>
      </w:r>
      <w:r w:rsidR="000D633A">
        <w:rPr>
          <w:rFonts w:ascii="Open Sans" w:hAnsi="Open Sans"/>
          <w:color w:val="111111"/>
          <w:sz w:val="23"/>
          <w:szCs w:val="23"/>
        </w:rPr>
        <w:t xml:space="preserve"> while broadening our </w:t>
      </w:r>
      <w:r w:rsidR="00F80A30">
        <w:rPr>
          <w:rFonts w:ascii="Open Sans" w:hAnsi="Open Sans"/>
          <w:color w:val="111111"/>
          <w:sz w:val="23"/>
          <w:szCs w:val="23"/>
        </w:rPr>
        <w:t>strategic alliances with key industry members</w:t>
      </w:r>
      <w:r w:rsidR="000D633A">
        <w:rPr>
          <w:rFonts w:ascii="Open Sans" w:hAnsi="Open Sans"/>
          <w:color w:val="111111"/>
          <w:sz w:val="23"/>
          <w:szCs w:val="23"/>
        </w:rPr>
        <w:t xml:space="preserve">,” said </w:t>
      </w:r>
      <w:r w:rsidR="00F80A30">
        <w:rPr>
          <w:rFonts w:ascii="Open Sans" w:hAnsi="Open Sans"/>
          <w:color w:val="111111"/>
          <w:sz w:val="23"/>
          <w:szCs w:val="23"/>
        </w:rPr>
        <w:t>David Davis</w:t>
      </w:r>
      <w:r w:rsidR="000D633A">
        <w:rPr>
          <w:rFonts w:ascii="Open Sans" w:hAnsi="Open Sans"/>
          <w:color w:val="111111"/>
          <w:sz w:val="23"/>
          <w:szCs w:val="23"/>
        </w:rPr>
        <w:t xml:space="preserve">, CEO of </w:t>
      </w:r>
      <w:r w:rsidR="00F80A30">
        <w:rPr>
          <w:rFonts w:ascii="Open Sans" w:hAnsi="Open Sans"/>
          <w:color w:val="111111"/>
          <w:sz w:val="23"/>
          <w:szCs w:val="23"/>
        </w:rPr>
        <w:t>Shared Health Services.</w:t>
      </w:r>
      <w:r w:rsidR="000D633A">
        <w:rPr>
          <w:rFonts w:ascii="Open Sans" w:hAnsi="Open Sans"/>
          <w:color w:val="111111"/>
          <w:sz w:val="23"/>
          <w:szCs w:val="23"/>
        </w:rPr>
        <w:t xml:space="preserve"> “Our new website and brand identity better </w:t>
      </w:r>
      <w:r w:rsidR="006756AA">
        <w:rPr>
          <w:rFonts w:ascii="Open Sans" w:hAnsi="Open Sans"/>
          <w:color w:val="111111"/>
          <w:sz w:val="23"/>
          <w:szCs w:val="23"/>
        </w:rPr>
        <w:t>reflect</w:t>
      </w:r>
      <w:r w:rsidR="000D633A">
        <w:rPr>
          <w:rFonts w:ascii="Open Sans" w:hAnsi="Open Sans"/>
          <w:color w:val="111111"/>
          <w:sz w:val="23"/>
          <w:szCs w:val="23"/>
        </w:rPr>
        <w:t xml:space="preserve"> our market-</w:t>
      </w:r>
      <w:r w:rsidR="00F80A30">
        <w:rPr>
          <w:rFonts w:ascii="Open Sans" w:hAnsi="Open Sans"/>
          <w:color w:val="111111"/>
          <w:sz w:val="23"/>
          <w:szCs w:val="23"/>
        </w:rPr>
        <w:t xml:space="preserve">focused </w:t>
      </w:r>
      <w:r w:rsidR="000D633A">
        <w:rPr>
          <w:rFonts w:ascii="Open Sans" w:hAnsi="Open Sans"/>
          <w:color w:val="111111"/>
          <w:sz w:val="23"/>
          <w:szCs w:val="23"/>
        </w:rPr>
        <w:t xml:space="preserve">position and clearly demonstrates </w:t>
      </w:r>
      <w:r w:rsidR="00F80A30">
        <w:rPr>
          <w:rFonts w:ascii="Open Sans" w:hAnsi="Open Sans"/>
          <w:color w:val="111111"/>
          <w:sz w:val="23"/>
          <w:szCs w:val="23"/>
        </w:rPr>
        <w:t>our commitment to the hospital partners and patients we serve</w:t>
      </w:r>
      <w:r w:rsidR="00753D79">
        <w:rPr>
          <w:rFonts w:ascii="Open Sans" w:hAnsi="Open Sans"/>
          <w:color w:val="111111"/>
          <w:sz w:val="23"/>
          <w:szCs w:val="23"/>
        </w:rPr>
        <w:t>”</w:t>
      </w:r>
      <w:r w:rsidR="00F80A30">
        <w:rPr>
          <w:rFonts w:ascii="Open Sans" w:hAnsi="Open Sans"/>
          <w:color w:val="111111"/>
          <w:sz w:val="23"/>
          <w:szCs w:val="23"/>
        </w:rPr>
        <w:t>.</w:t>
      </w:r>
    </w:p>
    <w:p w14:paraId="76C217D1" w14:textId="77777777" w:rsidR="007863E1" w:rsidRDefault="007863E1" w:rsidP="004642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111111"/>
          <w:sz w:val="23"/>
          <w:szCs w:val="23"/>
        </w:rPr>
      </w:pPr>
    </w:p>
    <w:p w14:paraId="062394E6" w14:textId="46B9DB72" w:rsidR="000D633A" w:rsidRDefault="000D633A" w:rsidP="004642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111111"/>
          <w:sz w:val="23"/>
          <w:szCs w:val="23"/>
        </w:rPr>
      </w:pPr>
      <w:r>
        <w:rPr>
          <w:rFonts w:ascii="Open Sans" w:hAnsi="Open Sans"/>
          <w:color w:val="111111"/>
          <w:sz w:val="23"/>
          <w:szCs w:val="23"/>
        </w:rPr>
        <w:t xml:space="preserve">Designed to work </w:t>
      </w:r>
      <w:r w:rsidR="00F80A30">
        <w:rPr>
          <w:rFonts w:ascii="Open Sans" w:hAnsi="Open Sans"/>
          <w:color w:val="111111"/>
          <w:sz w:val="23"/>
          <w:szCs w:val="23"/>
        </w:rPr>
        <w:t xml:space="preserve">smoothly </w:t>
      </w:r>
      <w:r>
        <w:rPr>
          <w:rFonts w:ascii="Open Sans" w:hAnsi="Open Sans"/>
          <w:color w:val="111111"/>
          <w:sz w:val="23"/>
          <w:szCs w:val="23"/>
        </w:rPr>
        <w:t xml:space="preserve">across digital and physical channels, the new logo evokes a feeling of </w:t>
      </w:r>
      <w:r w:rsidR="00F80A30">
        <w:rPr>
          <w:rFonts w:ascii="Open Sans" w:hAnsi="Open Sans"/>
          <w:color w:val="111111"/>
          <w:sz w:val="23"/>
          <w:szCs w:val="23"/>
        </w:rPr>
        <w:t xml:space="preserve">inclusiveness and collaboration, </w:t>
      </w:r>
      <w:r w:rsidR="00106865">
        <w:rPr>
          <w:rFonts w:ascii="Open Sans" w:hAnsi="Open Sans"/>
          <w:color w:val="111111"/>
          <w:sz w:val="23"/>
          <w:szCs w:val="23"/>
        </w:rPr>
        <w:t xml:space="preserve">while </w:t>
      </w:r>
      <w:r w:rsidR="007863E1">
        <w:rPr>
          <w:rFonts w:ascii="Open Sans" w:hAnsi="Open Sans"/>
          <w:color w:val="111111"/>
          <w:sz w:val="23"/>
          <w:szCs w:val="23"/>
        </w:rPr>
        <w:t xml:space="preserve">inferring </w:t>
      </w:r>
      <w:r w:rsidR="00106865">
        <w:rPr>
          <w:rFonts w:ascii="Open Sans" w:hAnsi="Open Sans"/>
          <w:color w:val="111111"/>
          <w:sz w:val="23"/>
          <w:szCs w:val="23"/>
        </w:rPr>
        <w:t>the traditional s</w:t>
      </w:r>
      <w:r w:rsidR="007863E1">
        <w:rPr>
          <w:rFonts w:ascii="Open Sans" w:hAnsi="Open Sans"/>
          <w:color w:val="111111"/>
          <w:sz w:val="23"/>
          <w:szCs w:val="23"/>
        </w:rPr>
        <w:t>hape</w:t>
      </w:r>
      <w:r w:rsidR="00106865">
        <w:rPr>
          <w:rFonts w:ascii="Open Sans" w:hAnsi="Open Sans"/>
          <w:color w:val="111111"/>
          <w:sz w:val="23"/>
          <w:szCs w:val="23"/>
        </w:rPr>
        <w:t xml:space="preserve"> of the cross, </w:t>
      </w:r>
      <w:r w:rsidR="007863E1">
        <w:rPr>
          <w:rFonts w:ascii="Open Sans" w:hAnsi="Open Sans"/>
          <w:color w:val="111111"/>
          <w:sz w:val="23"/>
          <w:szCs w:val="23"/>
        </w:rPr>
        <w:t xml:space="preserve">a symbol of </w:t>
      </w:r>
      <w:r w:rsidR="0046421C" w:rsidRPr="0046421C">
        <w:rPr>
          <w:rFonts w:ascii="Open Sans" w:hAnsi="Open Sans"/>
          <w:color w:val="111111"/>
          <w:sz w:val="23"/>
          <w:szCs w:val="23"/>
        </w:rPr>
        <w:t>humanitarian activities</w:t>
      </w:r>
      <w:r w:rsidR="0046421C">
        <w:rPr>
          <w:rFonts w:ascii="Open Sans" w:hAnsi="Open Sans"/>
          <w:color w:val="111111"/>
          <w:sz w:val="23"/>
          <w:szCs w:val="23"/>
        </w:rPr>
        <w:t xml:space="preserve">, sacrifice and </w:t>
      </w:r>
      <w:r w:rsidR="007863E1">
        <w:rPr>
          <w:rFonts w:ascii="Open Sans" w:hAnsi="Open Sans"/>
          <w:color w:val="111111"/>
          <w:sz w:val="23"/>
          <w:szCs w:val="23"/>
        </w:rPr>
        <w:t>rejuvenation. The logo also resembles participants seated around a table representing the spirit of working together</w:t>
      </w:r>
      <w:r w:rsidR="00227D10">
        <w:rPr>
          <w:rFonts w:ascii="Open Sans" w:hAnsi="Open Sans"/>
          <w:color w:val="111111"/>
          <w:sz w:val="23"/>
          <w:szCs w:val="23"/>
        </w:rPr>
        <w:t xml:space="preserve"> and developing solutions that work for all participants</w:t>
      </w:r>
      <w:r w:rsidR="007863E1">
        <w:rPr>
          <w:rFonts w:ascii="Open Sans" w:hAnsi="Open Sans"/>
          <w:color w:val="111111"/>
          <w:sz w:val="23"/>
          <w:szCs w:val="23"/>
        </w:rPr>
        <w:t>.</w:t>
      </w:r>
    </w:p>
    <w:p w14:paraId="7BBAAF1D" w14:textId="77777777" w:rsidR="000D633A" w:rsidRDefault="000D633A" w:rsidP="0046421C">
      <w:pPr>
        <w:shd w:val="clear" w:color="auto" w:fill="FFFFFF"/>
        <w:jc w:val="both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</w:rPr>
      </w:pPr>
    </w:p>
    <w:p w14:paraId="3D9AF8AA" w14:textId="47516AE5" w:rsidR="000D633A" w:rsidRPr="000D633A" w:rsidRDefault="000D633A" w:rsidP="0046421C">
      <w:pPr>
        <w:shd w:val="clear" w:color="auto" w:fill="FFFFFF"/>
        <w:jc w:val="both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</w:rPr>
      </w:pPr>
      <w:r>
        <w:rPr>
          <w:rFonts w:ascii="Open Sans" w:eastAsia="Times New Roman" w:hAnsi="Open Sans" w:cs="Times New Roman"/>
          <w:color w:val="111111"/>
          <w:sz w:val="23"/>
          <w:szCs w:val="23"/>
        </w:rPr>
        <w:t>T</w:t>
      </w:r>
      <w:r w:rsidRPr="000D633A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he redesigned website features easy-to-navigate pages and updated, simplified messaging. The visual design </w:t>
      </w:r>
      <w:r w:rsidR="00227D10">
        <w:rPr>
          <w:rFonts w:ascii="Open Sans" w:eastAsia="Times New Roman" w:hAnsi="Open Sans" w:cs="Times New Roman"/>
          <w:color w:val="111111"/>
          <w:sz w:val="23"/>
          <w:szCs w:val="23"/>
        </w:rPr>
        <w:t>is structured to walk the user through the site</w:t>
      </w:r>
      <w:r w:rsidR="00050284">
        <w:rPr>
          <w:rFonts w:ascii="Open Sans" w:eastAsia="Times New Roman" w:hAnsi="Open Sans" w:cs="Times New Roman"/>
          <w:color w:val="111111"/>
          <w:sz w:val="23"/>
          <w:szCs w:val="23"/>
        </w:rPr>
        <w:t>,</w:t>
      </w:r>
      <w:r w:rsidR="00227D10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 </w:t>
      </w:r>
      <w:r w:rsidR="00050284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easily navigating to areas of interest. </w:t>
      </w:r>
      <w:r w:rsidRPr="000D633A">
        <w:rPr>
          <w:rFonts w:ascii="Open Sans" w:eastAsia="Times New Roman" w:hAnsi="Open Sans" w:cs="Times New Roman"/>
          <w:color w:val="111111"/>
          <w:sz w:val="23"/>
          <w:szCs w:val="23"/>
        </w:rPr>
        <w:t>The</w:t>
      </w:r>
      <w:r w:rsidR="00227D10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 Corporate Team</w:t>
      </w:r>
      <w:r w:rsidRPr="000D633A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 page has been restructured to highlight </w:t>
      </w:r>
      <w:r w:rsidR="00227D10">
        <w:rPr>
          <w:rFonts w:ascii="Open Sans" w:eastAsia="Times New Roman" w:hAnsi="Open Sans" w:cs="Times New Roman"/>
          <w:color w:val="111111"/>
          <w:sz w:val="23"/>
          <w:szCs w:val="23"/>
        </w:rPr>
        <w:t>Shared Health Services</w:t>
      </w:r>
      <w:r w:rsidR="0046421C">
        <w:rPr>
          <w:rFonts w:ascii="Open Sans" w:eastAsia="Times New Roman" w:hAnsi="Open Sans" w:cs="Times New Roman"/>
          <w:color w:val="111111"/>
          <w:sz w:val="23"/>
          <w:szCs w:val="23"/>
        </w:rPr>
        <w:t>’</w:t>
      </w:r>
      <w:r w:rsidR="00227D10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 leadership</w:t>
      </w:r>
      <w:r w:rsidRPr="000D633A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 and </w:t>
      </w:r>
      <w:r w:rsidR="00227D10">
        <w:rPr>
          <w:rFonts w:ascii="Open Sans" w:eastAsia="Times New Roman" w:hAnsi="Open Sans" w:cs="Times New Roman"/>
          <w:color w:val="111111"/>
          <w:sz w:val="23"/>
          <w:szCs w:val="23"/>
        </w:rPr>
        <w:t>provide a view</w:t>
      </w:r>
      <w:r w:rsidRPr="000D633A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 into the </w:t>
      </w:r>
      <w:r w:rsidR="00227D10">
        <w:rPr>
          <w:rFonts w:ascii="Open Sans" w:eastAsia="Times New Roman" w:hAnsi="Open Sans" w:cs="Times New Roman"/>
          <w:color w:val="111111"/>
          <w:sz w:val="23"/>
          <w:szCs w:val="23"/>
        </w:rPr>
        <w:t>depth of experience held by our management team</w:t>
      </w:r>
      <w:r w:rsidRPr="000D633A">
        <w:rPr>
          <w:rFonts w:ascii="Open Sans" w:eastAsia="Times New Roman" w:hAnsi="Open Sans" w:cs="Times New Roman"/>
          <w:color w:val="111111"/>
          <w:sz w:val="23"/>
          <w:szCs w:val="23"/>
        </w:rPr>
        <w:t>.</w:t>
      </w:r>
    </w:p>
    <w:p w14:paraId="66F3DEEE" w14:textId="77777777" w:rsidR="007E5024" w:rsidRDefault="007E5024" w:rsidP="0046421C">
      <w:pPr>
        <w:shd w:val="clear" w:color="auto" w:fill="FFFFFF"/>
        <w:jc w:val="both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</w:rPr>
      </w:pPr>
    </w:p>
    <w:p w14:paraId="63EA15E1" w14:textId="200BD8E9" w:rsidR="007E5024" w:rsidRDefault="000D633A" w:rsidP="0046421C">
      <w:pPr>
        <w:shd w:val="clear" w:color="auto" w:fill="FFFFFF"/>
        <w:jc w:val="both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</w:rPr>
      </w:pPr>
      <w:r w:rsidRPr="000D633A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“While our name remains the same, our logo and website have changed significantly to better represent who </w:t>
      </w:r>
      <w:r w:rsidR="007E5024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Shared Health Services </w:t>
      </w:r>
      <w:r w:rsidRPr="000D633A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is and what we bring to market for our clients,” commented </w:t>
      </w:r>
      <w:r w:rsidR="007E5024">
        <w:rPr>
          <w:rFonts w:ascii="Open Sans" w:eastAsia="Times New Roman" w:hAnsi="Open Sans" w:cs="Times New Roman"/>
          <w:color w:val="111111"/>
          <w:sz w:val="23"/>
          <w:szCs w:val="23"/>
        </w:rPr>
        <w:t>Dan Greenlee, Executive Vice President at Shared Health Services.</w:t>
      </w:r>
      <w:r w:rsidR="0046421C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 </w:t>
      </w:r>
      <w:r w:rsidRPr="000D633A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“Our new identity is innovative, modern, and professional—words we would use to describe not only our image but also the solutions </w:t>
      </w:r>
      <w:r w:rsidR="007E5024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and support </w:t>
      </w:r>
      <w:r w:rsidRPr="000D633A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we provide to </w:t>
      </w:r>
      <w:r w:rsidR="007E5024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hospitals. It represents the culmination of thorough </w:t>
      </w:r>
      <w:r w:rsidR="00EB1AE6">
        <w:rPr>
          <w:rFonts w:ascii="Open Sans" w:eastAsia="Times New Roman" w:hAnsi="Open Sans" w:cs="Times New Roman"/>
          <w:color w:val="111111"/>
          <w:sz w:val="23"/>
          <w:szCs w:val="23"/>
        </w:rPr>
        <w:t>market analysis</w:t>
      </w:r>
      <w:r w:rsidR="007E5024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 and refinement to ensure we provide the exact level of support hospitals require at a price point consistent with today</w:t>
      </w:r>
      <w:r w:rsidR="007863E1">
        <w:rPr>
          <w:rFonts w:ascii="Open Sans" w:eastAsia="Times New Roman" w:hAnsi="Open Sans" w:cs="Times New Roman"/>
          <w:color w:val="111111"/>
          <w:sz w:val="23"/>
          <w:szCs w:val="23"/>
        </w:rPr>
        <w:t>’</w:t>
      </w:r>
      <w:r w:rsidR="007E5024">
        <w:rPr>
          <w:rFonts w:ascii="Open Sans" w:eastAsia="Times New Roman" w:hAnsi="Open Sans" w:cs="Times New Roman"/>
          <w:color w:val="111111"/>
          <w:sz w:val="23"/>
          <w:szCs w:val="23"/>
        </w:rPr>
        <w:t>s reimbursement levels.</w:t>
      </w:r>
      <w:r w:rsidR="00227D10">
        <w:rPr>
          <w:rFonts w:ascii="Open Sans" w:eastAsia="Times New Roman" w:hAnsi="Open Sans" w:cs="Times New Roman"/>
          <w:color w:val="111111"/>
          <w:sz w:val="23"/>
          <w:szCs w:val="23"/>
        </w:rPr>
        <w:t>”</w:t>
      </w:r>
    </w:p>
    <w:p w14:paraId="7D425737" w14:textId="437DB95F" w:rsidR="000D633A" w:rsidRPr="000D633A" w:rsidRDefault="000D633A" w:rsidP="0046421C">
      <w:pPr>
        <w:shd w:val="clear" w:color="auto" w:fill="FFFFFF"/>
        <w:jc w:val="both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</w:rPr>
      </w:pPr>
    </w:p>
    <w:p w14:paraId="68D74DFD" w14:textId="37F98DE3" w:rsidR="007863E1" w:rsidRDefault="000D633A" w:rsidP="0046421C">
      <w:pPr>
        <w:shd w:val="clear" w:color="auto" w:fill="FFFFFF"/>
        <w:jc w:val="both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</w:rPr>
      </w:pPr>
      <w:r w:rsidRPr="000D633A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About </w:t>
      </w:r>
      <w:r w:rsidR="007863E1">
        <w:rPr>
          <w:rFonts w:ascii="Open Sans" w:eastAsia="Times New Roman" w:hAnsi="Open Sans" w:cs="Times New Roman"/>
          <w:color w:val="111111"/>
          <w:sz w:val="23"/>
          <w:szCs w:val="23"/>
        </w:rPr>
        <w:t>Shared Health Services</w:t>
      </w:r>
      <w:r w:rsidRPr="000D633A">
        <w:rPr>
          <w:rFonts w:ascii="Open Sans" w:eastAsia="Times New Roman" w:hAnsi="Open Sans" w:cs="Times New Roman"/>
          <w:color w:val="111111"/>
          <w:sz w:val="23"/>
          <w:szCs w:val="23"/>
        </w:rPr>
        <w:t>:</w:t>
      </w:r>
    </w:p>
    <w:p w14:paraId="0DA96E4F" w14:textId="15DBF4A4" w:rsidR="00DA64DE" w:rsidRDefault="00050284" w:rsidP="0046421C">
      <w:pPr>
        <w:shd w:val="clear" w:color="auto" w:fill="FFFFFF"/>
        <w:jc w:val="both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</w:rPr>
      </w:pPr>
      <w:r>
        <w:rPr>
          <w:rFonts w:ascii="Open Sans" w:eastAsia="Times New Roman" w:hAnsi="Open Sans" w:cs="Times New Roman"/>
          <w:color w:val="111111"/>
          <w:sz w:val="23"/>
          <w:szCs w:val="23"/>
        </w:rPr>
        <w:t>Shared Health Services is a Premier wound management company helping hospitals save money by providing cost-effective, evidence</w:t>
      </w:r>
      <w:r w:rsidR="0046421C">
        <w:rPr>
          <w:rFonts w:ascii="Open Sans" w:eastAsia="Times New Roman" w:hAnsi="Open Sans" w:cs="Times New Roman"/>
          <w:color w:val="111111"/>
          <w:sz w:val="23"/>
          <w:szCs w:val="23"/>
        </w:rPr>
        <w:t>-</w:t>
      </w:r>
      <w:r>
        <w:rPr>
          <w:rFonts w:ascii="Open Sans" w:eastAsia="Times New Roman" w:hAnsi="Open Sans" w:cs="Times New Roman"/>
          <w:color w:val="111111"/>
          <w:sz w:val="23"/>
          <w:szCs w:val="23"/>
        </w:rPr>
        <w:t>based wound care solutions and support. With industry leading expertise in wound care, hyperbaric medicine, reimbursement, and compliance, they provide the best-in-class support to help hospitals confidently navigate today</w:t>
      </w:r>
      <w:r w:rsidR="00861766">
        <w:rPr>
          <w:rFonts w:ascii="Open Sans" w:eastAsia="Times New Roman" w:hAnsi="Open Sans" w:cs="Times New Roman"/>
          <w:color w:val="111111"/>
          <w:sz w:val="23"/>
          <w:szCs w:val="23"/>
        </w:rPr>
        <w:t>’</w:t>
      </w:r>
      <w:r>
        <w:rPr>
          <w:rFonts w:ascii="Open Sans" w:eastAsia="Times New Roman" w:hAnsi="Open Sans" w:cs="Times New Roman"/>
          <w:color w:val="111111"/>
          <w:sz w:val="23"/>
          <w:szCs w:val="23"/>
        </w:rPr>
        <w:t xml:space="preserve">s evolving healthcare environment. Shared Health Services provides an </w:t>
      </w:r>
      <w:r w:rsidR="0046421C" w:rsidRPr="0046421C">
        <w:rPr>
          <w:rFonts w:ascii="Open Sans" w:eastAsia="Times New Roman" w:hAnsi="Open Sans" w:cs="Times New Roman"/>
          <w:color w:val="111111"/>
          <w:sz w:val="23"/>
          <w:szCs w:val="23"/>
        </w:rPr>
        <w:t>à</w:t>
      </w:r>
      <w:r>
        <w:rPr>
          <w:rFonts w:ascii="Open Sans" w:eastAsia="Times New Roman" w:hAnsi="Open Sans" w:cs="Times New Roman"/>
          <w:color w:val="111111"/>
          <w:sz w:val="23"/>
          <w:szCs w:val="23"/>
        </w:rPr>
        <w:t xml:space="preserve"> la carte </w:t>
      </w:r>
      <w:r w:rsidR="00DA64DE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approach to supporting </w:t>
      </w:r>
      <w:r w:rsidR="00817BD4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wound care </w:t>
      </w:r>
      <w:r w:rsidR="00DA64DE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programs </w:t>
      </w:r>
      <w:r w:rsidR="00817BD4">
        <w:rPr>
          <w:rFonts w:ascii="Open Sans" w:eastAsia="Times New Roman" w:hAnsi="Open Sans" w:cs="Times New Roman"/>
          <w:color w:val="111111"/>
          <w:sz w:val="23"/>
          <w:szCs w:val="23"/>
        </w:rPr>
        <w:t>allowing</w:t>
      </w:r>
      <w:r w:rsidR="00DA64DE">
        <w:rPr>
          <w:rFonts w:ascii="Open Sans" w:eastAsia="Times New Roman" w:hAnsi="Open Sans" w:cs="Times New Roman"/>
          <w:color w:val="111111"/>
          <w:sz w:val="23"/>
          <w:szCs w:val="23"/>
        </w:rPr>
        <w:t xml:space="preserve"> hospitals the flexibility to tailor a suite of services specific to their needs, ensuring they are receiving the best value in wound care.</w:t>
      </w:r>
    </w:p>
    <w:p w14:paraId="611DADED" w14:textId="61709D1F" w:rsidR="00C62625" w:rsidRDefault="00861766" w:rsidP="0046421C">
      <w:pPr>
        <w:jc w:val="both"/>
      </w:pPr>
    </w:p>
    <w:p w14:paraId="3848A699" w14:textId="3DADB6A2" w:rsidR="006756AA" w:rsidRDefault="006756AA" w:rsidP="006756AA">
      <w:pPr>
        <w:jc w:val="center"/>
      </w:pPr>
      <w:r>
        <w:t>###</w:t>
      </w:r>
    </w:p>
    <w:sectPr w:rsidR="006756AA" w:rsidSect="00435B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3A"/>
    <w:rsid w:val="00050284"/>
    <w:rsid w:val="00053295"/>
    <w:rsid w:val="000D633A"/>
    <w:rsid w:val="00106865"/>
    <w:rsid w:val="00144C80"/>
    <w:rsid w:val="001D27F4"/>
    <w:rsid w:val="00227D10"/>
    <w:rsid w:val="00251A17"/>
    <w:rsid w:val="003577BB"/>
    <w:rsid w:val="003F77C6"/>
    <w:rsid w:val="00435B4E"/>
    <w:rsid w:val="0046421C"/>
    <w:rsid w:val="005433DC"/>
    <w:rsid w:val="00584349"/>
    <w:rsid w:val="005D5A91"/>
    <w:rsid w:val="006756AA"/>
    <w:rsid w:val="006C6EC3"/>
    <w:rsid w:val="00753D79"/>
    <w:rsid w:val="007863E1"/>
    <w:rsid w:val="007D6E78"/>
    <w:rsid w:val="007E5024"/>
    <w:rsid w:val="00817BD4"/>
    <w:rsid w:val="00844AA8"/>
    <w:rsid w:val="00860556"/>
    <w:rsid w:val="00861766"/>
    <w:rsid w:val="008F6338"/>
    <w:rsid w:val="00AA4717"/>
    <w:rsid w:val="00BA7E87"/>
    <w:rsid w:val="00BC6129"/>
    <w:rsid w:val="00DA64DE"/>
    <w:rsid w:val="00EB1AE6"/>
    <w:rsid w:val="00F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F7FC"/>
  <w15:chartTrackingRefBased/>
  <w15:docId w15:val="{B6A67BEE-070C-8F47-8727-8DB1F74D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3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D63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6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Greenlee</dc:creator>
  <cp:keywords/>
  <dc:description/>
  <cp:lastModifiedBy>David Davis</cp:lastModifiedBy>
  <cp:revision>5</cp:revision>
  <dcterms:created xsi:type="dcterms:W3CDTF">2020-09-01T17:01:00Z</dcterms:created>
  <dcterms:modified xsi:type="dcterms:W3CDTF">2020-09-01T18:46:00Z</dcterms:modified>
</cp:coreProperties>
</file>